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5E3B7" w14:textId="18C3D6D1" w:rsidR="00F00EA8" w:rsidRPr="00AD3628" w:rsidRDefault="00F00EA8" w:rsidP="00F00EA8">
      <w:pPr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>4.b (PŠ Kamanje), 2</w:t>
      </w:r>
      <w:r>
        <w:rPr>
          <w:rFonts w:ascii="Times New Roman" w:hAnsi="Times New Roman"/>
          <w:b/>
          <w:sz w:val="28"/>
          <w:szCs w:val="28"/>
        </w:rPr>
        <w:t>6</w:t>
      </w:r>
      <w:r w:rsidRPr="00AD3628">
        <w:rPr>
          <w:rFonts w:ascii="Times New Roman" w:hAnsi="Times New Roman"/>
          <w:b/>
          <w:sz w:val="28"/>
          <w:szCs w:val="28"/>
        </w:rPr>
        <w:t>. 3. 2020.</w:t>
      </w:r>
    </w:p>
    <w:p w14:paraId="6005FF6F" w14:textId="4980B292" w:rsidR="00F00EA8" w:rsidRPr="00AD3628" w:rsidRDefault="00F00EA8" w:rsidP="00F00E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Meine Schulsachen (Moje školske stvari)</w:t>
      </w:r>
      <w:r w:rsidRPr="00AD3628">
        <w:rPr>
          <w:rFonts w:ascii="Times New Roman" w:hAnsi="Times New Roman"/>
          <w:b/>
          <w:sz w:val="28"/>
          <w:szCs w:val="28"/>
        </w:rPr>
        <w:t xml:space="preserve"> </w:t>
      </w:r>
    </w:p>
    <w:p w14:paraId="61251E43" w14:textId="77777777" w:rsidR="00F00EA8" w:rsidRPr="00AD3628" w:rsidRDefault="00F00EA8" w:rsidP="00C55A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06E17B" w14:textId="117641F9" w:rsidR="00F00EA8" w:rsidRPr="00AD3628" w:rsidRDefault="00F00EA8" w:rsidP="00F00EA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Započinje</w:t>
      </w:r>
      <w:r w:rsidR="00F20DEF">
        <w:rPr>
          <w:rFonts w:ascii="Times New Roman" w:hAnsi="Times New Roman"/>
          <w:bCs/>
          <w:sz w:val="28"/>
          <w:szCs w:val="28"/>
        </w:rPr>
        <w:t>m</w:t>
      </w:r>
      <w:r>
        <w:rPr>
          <w:rFonts w:ascii="Times New Roman" w:hAnsi="Times New Roman"/>
          <w:bCs/>
          <w:sz w:val="28"/>
          <w:szCs w:val="28"/>
        </w:rPr>
        <w:t>o s novom lekcijom u kojoj ćemo naučiti kako se na njemačkom jeziku kažu školske stvari.</w:t>
      </w:r>
    </w:p>
    <w:p w14:paraId="6B051029" w14:textId="77777777" w:rsidR="00F00EA8" w:rsidRPr="00AD3628" w:rsidRDefault="00F00EA8" w:rsidP="00F00EA8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3C49E4FD" w14:textId="4015B892" w:rsidR="00F00EA8" w:rsidRPr="00AD3628" w:rsidRDefault="00C55A68" w:rsidP="00F00EA8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="00F00EA8" w:rsidRPr="00AD3628">
        <w:rPr>
          <w:rFonts w:ascii="Times New Roman" w:hAnsi="Times New Roman"/>
          <w:b/>
          <w:sz w:val="28"/>
          <w:szCs w:val="28"/>
        </w:rPr>
        <w:t>orak</w:t>
      </w:r>
    </w:p>
    <w:p w14:paraId="3192CAE9" w14:textId="7DE6B805" w:rsidR="00F00EA8" w:rsidRDefault="00F00EA8" w:rsidP="00F00EA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Pročitajte u udžbeniku na 60. stranici popis školskih stvari. </w:t>
      </w:r>
    </w:p>
    <w:p w14:paraId="172E81D8" w14:textId="4CC2E43B" w:rsidR="00F00EA8" w:rsidRDefault="00F00EA8" w:rsidP="00F00EA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Poslušajte na zvučnom zapisu pod brojem 37. na CD-u kako se izgovaraju te stvari i vježbajte izgovor. Poslušajte više puta CD dok ne naučite pravilno izgovarati riječi. </w:t>
      </w:r>
    </w:p>
    <w:p w14:paraId="6BBA8DAA" w14:textId="77777777" w:rsidR="00C55A68" w:rsidRDefault="00C55A68" w:rsidP="00C55A6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24B1C21B" w14:textId="65296D03" w:rsidR="00F00EA8" w:rsidRPr="00C55A68" w:rsidRDefault="00C55A68" w:rsidP="00F00EA8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C55A68">
        <w:rPr>
          <w:rFonts w:ascii="Times New Roman" w:hAnsi="Times New Roman"/>
          <w:b/>
          <w:sz w:val="28"/>
          <w:szCs w:val="28"/>
        </w:rPr>
        <w:t>k</w:t>
      </w:r>
      <w:r w:rsidR="00F00EA8" w:rsidRPr="00C55A68">
        <w:rPr>
          <w:rFonts w:ascii="Times New Roman" w:hAnsi="Times New Roman"/>
          <w:b/>
          <w:sz w:val="28"/>
          <w:szCs w:val="28"/>
        </w:rPr>
        <w:t xml:space="preserve">orak </w:t>
      </w:r>
    </w:p>
    <w:p w14:paraId="4CCCD48D" w14:textId="23494403" w:rsidR="00F00EA8" w:rsidRPr="00F00EA8" w:rsidRDefault="00C55A68" w:rsidP="00F00EA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Imenice su u udžbeniku r</w:t>
      </w:r>
      <w:r w:rsidR="00F00EA8" w:rsidRPr="00F00EA8">
        <w:rPr>
          <w:rFonts w:ascii="Times New Roman" w:hAnsi="Times New Roman"/>
          <w:bCs/>
          <w:sz w:val="28"/>
          <w:szCs w:val="28"/>
        </w:rPr>
        <w:t xml:space="preserve">azvrstane u 4 stupca, a podijeljene su na </w:t>
      </w:r>
      <w:r w:rsidR="00F00EA8" w:rsidRPr="00F00EA8">
        <w:rPr>
          <w:rFonts w:ascii="Times New Roman" w:hAnsi="Times New Roman"/>
          <w:bCs/>
          <w:sz w:val="28"/>
          <w:szCs w:val="28"/>
          <w:highlight w:val="cyan"/>
        </w:rPr>
        <w:t>der</w:t>
      </w:r>
      <w:r w:rsidR="00F00EA8" w:rsidRPr="00F00EA8">
        <w:rPr>
          <w:rFonts w:ascii="Times New Roman" w:hAnsi="Times New Roman"/>
          <w:bCs/>
          <w:sz w:val="28"/>
          <w:szCs w:val="28"/>
        </w:rPr>
        <w:t xml:space="preserve"> - muški rod (plavo), </w:t>
      </w:r>
      <w:r w:rsidR="00F00EA8" w:rsidRPr="00F00EA8">
        <w:rPr>
          <w:rFonts w:ascii="Times New Roman" w:hAnsi="Times New Roman"/>
          <w:bCs/>
          <w:sz w:val="28"/>
          <w:szCs w:val="28"/>
          <w:highlight w:val="red"/>
        </w:rPr>
        <w:t>die</w:t>
      </w:r>
      <w:r w:rsidR="00F00EA8" w:rsidRPr="00F00EA8">
        <w:rPr>
          <w:rFonts w:ascii="Times New Roman" w:hAnsi="Times New Roman"/>
          <w:bCs/>
          <w:sz w:val="28"/>
          <w:szCs w:val="28"/>
        </w:rPr>
        <w:t xml:space="preserve"> – ženski rod (crveno), </w:t>
      </w:r>
      <w:r w:rsidR="00F00EA8" w:rsidRPr="00F00EA8">
        <w:rPr>
          <w:rFonts w:ascii="Times New Roman" w:hAnsi="Times New Roman"/>
          <w:bCs/>
          <w:sz w:val="28"/>
          <w:szCs w:val="28"/>
          <w:highlight w:val="green"/>
        </w:rPr>
        <w:t>das</w:t>
      </w:r>
      <w:r w:rsidR="00F00EA8" w:rsidRPr="00F00EA8">
        <w:rPr>
          <w:rFonts w:ascii="Times New Roman" w:hAnsi="Times New Roman"/>
          <w:bCs/>
          <w:sz w:val="28"/>
          <w:szCs w:val="28"/>
        </w:rPr>
        <w:t xml:space="preserve"> - srednji rod (zeleno) i </w:t>
      </w:r>
      <w:r w:rsidR="00F00EA8" w:rsidRPr="00F00EA8">
        <w:rPr>
          <w:rFonts w:ascii="Times New Roman" w:hAnsi="Times New Roman"/>
          <w:bCs/>
          <w:sz w:val="28"/>
          <w:szCs w:val="28"/>
          <w:highlight w:val="yellow"/>
        </w:rPr>
        <w:t>die</w:t>
      </w:r>
      <w:r w:rsidR="00F00EA8" w:rsidRPr="00F00EA8">
        <w:rPr>
          <w:rFonts w:ascii="Times New Roman" w:hAnsi="Times New Roman"/>
          <w:bCs/>
          <w:sz w:val="28"/>
          <w:szCs w:val="28"/>
        </w:rPr>
        <w:t xml:space="preserve"> – množina (žuto).</w:t>
      </w:r>
    </w:p>
    <w:p w14:paraId="0DFFBE6E" w14:textId="77777777" w:rsidR="00F1068B" w:rsidRDefault="00F20DEF" w:rsidP="00C55A6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Zapišite u bilježnicu na novi list papira veliki naslov: </w:t>
      </w:r>
    </w:p>
    <w:p w14:paraId="0E22AD50" w14:textId="1E286036" w:rsidR="00F20DEF" w:rsidRDefault="00F20DEF" w:rsidP="00F1068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Meine Schulsachen </w:t>
      </w:r>
      <w:r w:rsidR="00F1068B">
        <w:rPr>
          <w:rFonts w:ascii="Times New Roman" w:hAnsi="Times New Roman"/>
          <w:bCs/>
          <w:sz w:val="28"/>
          <w:szCs w:val="28"/>
        </w:rPr>
        <w:t>(Moje školske stvari)</w:t>
      </w:r>
    </w:p>
    <w:p w14:paraId="19DBF90D" w14:textId="0798DB53" w:rsidR="00C55A68" w:rsidRDefault="00F00EA8" w:rsidP="00C55A6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Na isti način i vi prepišite te imenice u svoju bilježnicu prema rodu – u 1. stupac pišite sve imenice muškoga roda, u 2.</w:t>
      </w:r>
      <w:r w:rsidR="00C55A68">
        <w:rPr>
          <w:rFonts w:ascii="Times New Roman" w:hAnsi="Times New Roman"/>
          <w:bCs/>
          <w:sz w:val="28"/>
          <w:szCs w:val="28"/>
        </w:rPr>
        <w:t xml:space="preserve"> stupac</w:t>
      </w:r>
      <w:r>
        <w:rPr>
          <w:rFonts w:ascii="Times New Roman" w:hAnsi="Times New Roman"/>
          <w:bCs/>
          <w:sz w:val="28"/>
          <w:szCs w:val="28"/>
        </w:rPr>
        <w:t xml:space="preserve"> ženskoga roda, u 3. </w:t>
      </w:r>
      <w:r w:rsidR="00C55A68">
        <w:rPr>
          <w:rFonts w:ascii="Times New Roman" w:hAnsi="Times New Roman"/>
          <w:bCs/>
          <w:sz w:val="28"/>
          <w:szCs w:val="28"/>
        </w:rPr>
        <w:t xml:space="preserve">stupac </w:t>
      </w:r>
      <w:r>
        <w:rPr>
          <w:rFonts w:ascii="Times New Roman" w:hAnsi="Times New Roman"/>
          <w:bCs/>
          <w:sz w:val="28"/>
          <w:szCs w:val="28"/>
        </w:rPr>
        <w:t>srednjega roda i u 4. stupac množinu imenica i prevedite ih</w:t>
      </w:r>
      <w:r w:rsidR="00C55A68">
        <w:rPr>
          <w:rFonts w:ascii="Times New Roman" w:hAnsi="Times New Roman"/>
          <w:bCs/>
          <w:sz w:val="28"/>
          <w:szCs w:val="28"/>
        </w:rPr>
        <w:t xml:space="preserve"> uz pomoć rječnika na kraju udžbenika. </w:t>
      </w:r>
    </w:p>
    <w:p w14:paraId="528C7FE0" w14:textId="0C1E1B87" w:rsidR="00C55A68" w:rsidRDefault="00F1068B" w:rsidP="00F00EA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U</w:t>
      </w:r>
      <w:r w:rsidR="00C55A68">
        <w:rPr>
          <w:rFonts w:ascii="Times New Roman" w:hAnsi="Times New Roman"/>
          <w:bCs/>
          <w:sz w:val="28"/>
          <w:szCs w:val="28"/>
        </w:rPr>
        <w:t>z svaku imenicu napišite crticu i njezin prijevod</w:t>
      </w:r>
      <w:r w:rsidRPr="00F1068B">
        <w:rPr>
          <w:rFonts w:ascii="Times New Roman" w:hAnsi="Times New Roman"/>
          <w:bCs/>
          <w:sz w:val="28"/>
          <w:szCs w:val="28"/>
        </w:rPr>
        <w:sym w:font="Wingdings" w:char="F0E0"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25C41">
        <w:rPr>
          <w:rFonts w:ascii="Times New Roman" w:hAnsi="Times New Roman"/>
          <w:bCs/>
          <w:sz w:val="28"/>
          <w:szCs w:val="28"/>
        </w:rPr>
        <w:t>n</w:t>
      </w:r>
      <w:r>
        <w:rPr>
          <w:rFonts w:ascii="Times New Roman" w:hAnsi="Times New Roman"/>
          <w:bCs/>
          <w:sz w:val="28"/>
          <w:szCs w:val="28"/>
        </w:rPr>
        <w:t>pr</w:t>
      </w:r>
      <w:r w:rsidR="00C55A68">
        <w:rPr>
          <w:rFonts w:ascii="Times New Roman" w:hAnsi="Times New Roman"/>
          <w:bCs/>
          <w:sz w:val="28"/>
          <w:szCs w:val="28"/>
        </w:rPr>
        <w:t xml:space="preserve">: der Bleistift – olovka </w:t>
      </w:r>
    </w:p>
    <w:p w14:paraId="0DA28DD7" w14:textId="2D6482D7" w:rsidR="00F00EA8" w:rsidRDefault="00F00EA8" w:rsidP="00F00EA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Sami si napravite raspored u bilježnici, samo pazite da bude uredno i pregledno.</w:t>
      </w:r>
    </w:p>
    <w:p w14:paraId="359E31A5" w14:textId="77777777" w:rsidR="00F00EA8" w:rsidRPr="00AD3628" w:rsidRDefault="00F00EA8" w:rsidP="00C55A68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10E35685" w14:textId="77777777" w:rsidR="00F00EA8" w:rsidRPr="00AD3628" w:rsidRDefault="00F00EA8" w:rsidP="00F00EA8">
      <w:pPr>
        <w:pStyle w:val="Odlomakpopisa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D3628">
        <w:rPr>
          <w:rFonts w:ascii="Times New Roman" w:hAnsi="Times New Roman"/>
          <w:b/>
          <w:sz w:val="28"/>
          <w:szCs w:val="28"/>
        </w:rPr>
        <w:t>Korak</w:t>
      </w:r>
    </w:p>
    <w:p w14:paraId="186AF123" w14:textId="77777777" w:rsidR="00625C41" w:rsidRDefault="00C55A68" w:rsidP="00F1068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Riješite u radnoj bilježnici 1., 2., 3. i 4. zadatak na 47. i 48. stranici. </w:t>
      </w:r>
    </w:p>
    <w:p w14:paraId="0D33FFC6" w14:textId="77777777" w:rsidR="00F1068B" w:rsidRDefault="00C55A68" w:rsidP="00F1068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U 4. zadatku crvenom bojom obojite imenice </w:t>
      </w:r>
      <w:r w:rsidRPr="00C55A68">
        <w:rPr>
          <w:rFonts w:ascii="Times New Roman" w:hAnsi="Times New Roman"/>
          <w:bCs/>
          <w:sz w:val="28"/>
          <w:szCs w:val="28"/>
          <w:highlight w:val="red"/>
        </w:rPr>
        <w:t>ženskoga roda</w:t>
      </w:r>
      <w:r>
        <w:rPr>
          <w:rFonts w:ascii="Times New Roman" w:hAnsi="Times New Roman"/>
          <w:bCs/>
          <w:sz w:val="28"/>
          <w:szCs w:val="28"/>
        </w:rPr>
        <w:t xml:space="preserve">, plavom imenice </w:t>
      </w:r>
      <w:r w:rsidRPr="00C55A68">
        <w:rPr>
          <w:rFonts w:ascii="Times New Roman" w:hAnsi="Times New Roman"/>
          <w:bCs/>
          <w:sz w:val="28"/>
          <w:szCs w:val="28"/>
          <w:highlight w:val="cyan"/>
        </w:rPr>
        <w:t>muškoga roda</w:t>
      </w:r>
      <w:r>
        <w:rPr>
          <w:rFonts w:ascii="Times New Roman" w:hAnsi="Times New Roman"/>
          <w:bCs/>
          <w:sz w:val="28"/>
          <w:szCs w:val="28"/>
        </w:rPr>
        <w:t xml:space="preserve">, a zelenom imenice </w:t>
      </w:r>
      <w:r w:rsidRPr="00C55A68">
        <w:rPr>
          <w:rFonts w:ascii="Times New Roman" w:hAnsi="Times New Roman"/>
          <w:bCs/>
          <w:sz w:val="28"/>
          <w:szCs w:val="28"/>
          <w:highlight w:val="green"/>
        </w:rPr>
        <w:t>srednjega roda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4259FBEA" w14:textId="0D47E04A" w:rsidR="00C55A68" w:rsidRPr="00C55A68" w:rsidRDefault="00C55A68" w:rsidP="00F1068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Pošaljite mi slike svih zadataka. </w:t>
      </w:r>
    </w:p>
    <w:sectPr w:rsidR="00C55A68" w:rsidRPr="00C55A68" w:rsidSect="0029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5AEA"/>
    <w:multiLevelType w:val="hybridMultilevel"/>
    <w:tmpl w:val="B0C049FC"/>
    <w:lvl w:ilvl="0" w:tplc="BF8ABB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6FC2"/>
    <w:rsid w:val="002949D2"/>
    <w:rsid w:val="00625C41"/>
    <w:rsid w:val="009A5526"/>
    <w:rsid w:val="009E6B34"/>
    <w:rsid w:val="00C55A68"/>
    <w:rsid w:val="00EF5A4B"/>
    <w:rsid w:val="00F00EA8"/>
    <w:rsid w:val="00F1068B"/>
    <w:rsid w:val="00F20DEF"/>
    <w:rsid w:val="00F2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F5F"/>
  <w15:chartTrackingRefBased/>
  <w15:docId w15:val="{52840700-4943-4D5F-AC10-F9C5BFF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EA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0EA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0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Lukšić Šegina</dc:creator>
  <cp:keywords/>
  <dc:description/>
  <cp:lastModifiedBy>Ivana Lukšić Šegina</cp:lastModifiedBy>
  <cp:revision>5</cp:revision>
  <dcterms:created xsi:type="dcterms:W3CDTF">2020-03-26T00:55:00Z</dcterms:created>
  <dcterms:modified xsi:type="dcterms:W3CDTF">2020-03-26T01:17:00Z</dcterms:modified>
</cp:coreProperties>
</file>